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3009BDBE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E22488">
        <w:rPr>
          <w:rFonts w:ascii="Times New Roman" w:eastAsia="Times New Roman" w:hAnsi="Times New Roman" w:cs="Times New Roman"/>
          <w:bCs/>
          <w:noProof w:val="0"/>
          <w:lang w:eastAsia="pl-PL"/>
        </w:rPr>
        <w:t>18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E22488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A3F680B" w14:textId="4D8755D9" w:rsidR="00A156AC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26A8F7E1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3B3A4490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373AD4CC" w14:textId="77777777" w:rsid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3B190302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E22488" w:rsidRPr="00E22488">
        <w:rPr>
          <w:rFonts w:ascii="Times New Roman" w:hAnsi="Times New Roman" w:cs="Times New Roman"/>
          <w:b/>
        </w:rPr>
        <w:t>Utworzenie ogólnodostępnej siłowni zewnętrznej w sołectwie Jasion</w:t>
      </w:r>
      <w:r w:rsidR="00930C45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58D3EEE9" w14:textId="77777777" w:rsidR="00A156AC" w:rsidRDefault="00A156AC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6AB8171C" w14:textId="77777777" w:rsidR="00566CB1" w:rsidRPr="00930C45" w:rsidRDefault="00566CB1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1A5C38D" w14:textId="65D6ABC1" w:rsidR="00A156AC" w:rsidRDefault="00930C45" w:rsidP="00566CB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Start w:id="1" w:name="_Hlk77182675"/>
      <w:bookmarkEnd w:id="0"/>
      <w:r w:rsidR="00A156AC">
        <w:rPr>
          <w:szCs w:val="24"/>
          <w:vertAlign w:val="baseline"/>
        </w:rPr>
        <w:tab/>
      </w:r>
      <w:r w:rsidR="00A156AC">
        <w:rPr>
          <w:szCs w:val="24"/>
          <w:vertAlign w:val="baseline"/>
        </w:rPr>
        <w:tab/>
      </w:r>
      <w:bookmarkEnd w:id="1"/>
    </w:p>
    <w:p w14:paraId="755FC4C9" w14:textId="77777777" w:rsidR="00DF51EF" w:rsidRDefault="00DF51EF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259FE1CF" w14:textId="77777777" w:rsidR="00566CB1" w:rsidRPr="0076435A" w:rsidRDefault="00566CB1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760D4701" w14:textId="495B2935" w:rsidR="00FD782F" w:rsidRPr="0076435A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7669F875" w14:textId="77777777" w:rsidR="00170BCD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B83D70E" w14:textId="77777777" w:rsidR="00566CB1" w:rsidRPr="0076435A" w:rsidRDefault="00566CB1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36DB56EB" w14:textId="253755C9" w:rsidR="003F1109" w:rsidRPr="0076435A" w:rsidRDefault="003F1109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do podpisania umowy zobowiązujemy się do przedstawienia kart k</w:t>
      </w:r>
      <w:r w:rsidR="005550A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atalogowych wszystkich urządzeń oraz kosztorys ofertowy z wyceną na poszczególne miejscowości.</w:t>
      </w:r>
    </w:p>
    <w:p w14:paraId="5303FD1E" w14:textId="36EEC557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E2248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2248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08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E2248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5FBA5B4B" w14:textId="77777777" w:rsidR="00676158" w:rsidRPr="00676158" w:rsidRDefault="00676158" w:rsidP="00676158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lastRenderedPageBreak/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C262EB" w14:textId="77777777" w:rsidR="00170BCD" w:rsidRPr="00170BCD" w:rsidRDefault="00170BCD" w:rsidP="00170BCD">
      <w:pPr>
        <w:widowControl w:val="0"/>
        <w:tabs>
          <w:tab w:val="left" w:pos="284"/>
        </w:tabs>
        <w:spacing w:after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</w:p>
    <w:p w14:paraId="515981A0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79BFE344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517EA5BB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EDC"/>
    <w:rsid w:val="00775587"/>
    <w:rsid w:val="007756CD"/>
    <w:rsid w:val="007830D1"/>
    <w:rsid w:val="00790880"/>
    <w:rsid w:val="0079507C"/>
    <w:rsid w:val="00797F0E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67755"/>
    <w:rsid w:val="00CA3829"/>
    <w:rsid w:val="00CC34DA"/>
    <w:rsid w:val="00CF2C7B"/>
    <w:rsid w:val="00D033D2"/>
    <w:rsid w:val="00D4035C"/>
    <w:rsid w:val="00D75235"/>
    <w:rsid w:val="00D93764"/>
    <w:rsid w:val="00DC5CD8"/>
    <w:rsid w:val="00DD2C89"/>
    <w:rsid w:val="00DF51EF"/>
    <w:rsid w:val="00E22488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78</cp:revision>
  <cp:lastPrinted>2020-01-31T07:02:00Z</cp:lastPrinted>
  <dcterms:created xsi:type="dcterms:W3CDTF">2014-10-20T10:14:00Z</dcterms:created>
  <dcterms:modified xsi:type="dcterms:W3CDTF">2024-07-10T08:48:00Z</dcterms:modified>
</cp:coreProperties>
</file>